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62" w:rsidRPr="00E76A43" w:rsidRDefault="004648E9" w:rsidP="00E76A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Главному врачу: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E76A43">
        <w:rPr>
          <w:rFonts w:ascii="Times New Roman" w:hAnsi="Times New Roman" w:cs="Times New Roman"/>
          <w:bCs/>
          <w:sz w:val="28"/>
          <w:szCs w:val="28"/>
        </w:rPr>
        <w:t xml:space="preserve"> Архитектура программно-моделирующего комплекса</w:t>
      </w:r>
      <w:r w:rsidRPr="00E76A43">
        <w:rPr>
          <w:rFonts w:ascii="Times New Roman" w:hAnsi="Times New Roman" w:cs="Times New Roman"/>
          <w:sz w:val="28"/>
          <w:szCs w:val="28"/>
        </w:rPr>
        <w:t xml:space="preserve"> прогнозирования ведущих показателей состояния пациентов с использованием медицинских цифровых двойников / Е. П. Минаков, В. Б. Гриневич, Е. В. Крюков, П. В. Селиверстов. –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непосредственный // Врач : ежемесячный научно-практический и публицистический журнал. – 2026. – </w:t>
      </w:r>
      <w:r w:rsidRPr="00E76A43">
        <w:rPr>
          <w:rFonts w:ascii="Times New Roman" w:hAnsi="Times New Roman" w:cs="Times New Roman"/>
          <w:bCs/>
          <w:sz w:val="28"/>
          <w:szCs w:val="28"/>
        </w:rPr>
        <w:t>Том 37</w:t>
      </w:r>
      <w:r w:rsidRPr="00E76A43">
        <w:rPr>
          <w:rFonts w:ascii="Times New Roman" w:hAnsi="Times New Roman" w:cs="Times New Roman"/>
          <w:sz w:val="28"/>
          <w:szCs w:val="28"/>
        </w:rPr>
        <w:t xml:space="preserve">, </w:t>
      </w:r>
      <w:r w:rsidRPr="00E76A43">
        <w:rPr>
          <w:rFonts w:ascii="Times New Roman" w:hAnsi="Times New Roman" w:cs="Times New Roman"/>
          <w:bCs/>
          <w:sz w:val="28"/>
          <w:szCs w:val="28"/>
        </w:rPr>
        <w:t>№ 1</w:t>
      </w:r>
      <w:r w:rsidRPr="00E76A43">
        <w:rPr>
          <w:rFonts w:ascii="Times New Roman" w:hAnsi="Times New Roman" w:cs="Times New Roman"/>
          <w:sz w:val="28"/>
          <w:szCs w:val="28"/>
        </w:rPr>
        <w:t>. – С. 43–46.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2.</w:t>
      </w:r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Астанина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А. В. Организация и регулирование внутреннего контроля качества в учреждениях здравоохранения / А.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Астанина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>, О. В. Котельникова</w:t>
      </w:r>
      <w:r w:rsidR="00A74E67">
        <w:rPr>
          <w:rFonts w:ascii="Times New Roman" w:hAnsi="Times New Roman" w:cs="Times New Roman"/>
          <w:sz w:val="28"/>
          <w:szCs w:val="28"/>
        </w:rPr>
        <w:t>.</w:t>
      </w:r>
      <w:r w:rsidRPr="00E76A43"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электронный // Здоровье мегаполиса. – 2025. – Т. 6, № 1. – С. 158–168.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https://www.city-healthcare.com/jour/article/view/204/193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3.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Комплексная оценка процессов качества оказания медицинской помощи населению / Т. Л. Смирнова, М. А.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Векильян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>, А. Г. Иванов и др. –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электронный // Менеджер здравоохранения. – 2026. – № 2. – С. 29–39.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https://www.idmz.ru/jurnali/menedger-zdravoohranenija/2026/2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4.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Куликова, О. М.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Ресурсноперсонифицированный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подход к адаптивному управлению организациями сферы здравоохранения в условиях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/ О. М. Куликова. –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электронный // Глобальный научн</w:t>
      </w:r>
      <w:r w:rsidR="00F31B8A">
        <w:rPr>
          <w:rFonts w:ascii="Times New Roman" w:hAnsi="Times New Roman" w:cs="Times New Roman"/>
          <w:sz w:val="28"/>
          <w:szCs w:val="28"/>
        </w:rPr>
        <w:t>ый потенциал. – 2025. – № 7</w:t>
      </w:r>
      <w:r w:rsidRPr="00E76A43">
        <w:rPr>
          <w:rFonts w:ascii="Times New Roman" w:hAnsi="Times New Roman" w:cs="Times New Roman"/>
          <w:sz w:val="28"/>
          <w:szCs w:val="28"/>
        </w:rPr>
        <w:t xml:space="preserve">. – С. 464–467.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https://www.elibrary.ru/download/elibrary_83090195_80508553.pdf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5.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Муромец, Н. Е. Формирование конкурентных </w:t>
      </w:r>
      <w:proofErr w:type="gramStart"/>
      <w:r w:rsidRPr="00E76A43">
        <w:rPr>
          <w:rFonts w:ascii="Times New Roman" w:hAnsi="Times New Roman" w:cs="Times New Roman"/>
          <w:sz w:val="28"/>
          <w:szCs w:val="28"/>
        </w:rPr>
        <w:t>преимуществ организаций сферы здравоохранения Российской Федерации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/ Н. Е. Муромец</w:t>
      </w:r>
      <w:r w:rsidR="00E3151B">
        <w:rPr>
          <w:rFonts w:ascii="Times New Roman" w:hAnsi="Times New Roman" w:cs="Times New Roman"/>
          <w:sz w:val="28"/>
          <w:szCs w:val="28"/>
        </w:rPr>
        <w:t>.</w:t>
      </w:r>
      <w:r w:rsidRPr="00E76A43"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электронный // Вестник Академии знаний. – 2025. – № 2 (67). – С. 1110–1119.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https://www.elibrary.ru/download/elibrary_82439397_26549203.pdf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6.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Николаев, А. А. Интегративная модель оценки медицинских технологий: перспективы для системы здравоохранения Российской Федерации / А. А. Николаев. –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электронный // Здравоохранение Российской Федерации. – 2025. – № 5. – С. 416–422.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https://www.rfhealth.ru/jour/article/view/2009/624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7.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Организация работы </w:t>
      </w:r>
      <w:proofErr w:type="spellStart"/>
      <w:proofErr w:type="gramStart"/>
      <w:r w:rsidRPr="00E76A43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>-центра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как важная составляющая эффективной работы медицинской организации / К. С. Павлова, Е.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Колядо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В. В. Лазарева, А. Н.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Повалихин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электронный // Менеджер здравоохранения. – 2026. – № 2. – С. 48–56.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https://www.idmz.ru/jurnali/menedger-zdravoohranenija/2026/2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8.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Принятие управленческих решений по профилактике инфекционных заболеваний в корпоративной среде: барьеры и стимулы / О. И.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Голева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А. О.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Барг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К. П.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Лужецкий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электронный // Здравоохранение Российской Федерации. – 2025. – № 5. – С. 573–580.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https://www.rfhealth.ru/jour/article/view/2060/646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Прогнозирование ведущих показателей состояния пациентов с использованием медицинских цифровых двойников / Е. П. Минаков, В. Б. Гриневич, Е. В. Крюков, П. В. Селиверстов. –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непосредственный // Врач : ежемесячный научно-практический и публицистический журнал. – 2025. – Том 36, № 11. – С</w:t>
      </w:r>
      <w:r w:rsidRPr="00E76A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30–34</w:t>
      </w:r>
      <w:r w:rsidRPr="00E76A43">
        <w:rPr>
          <w:rFonts w:ascii="Times New Roman" w:hAnsi="Times New Roman" w:cs="Times New Roman"/>
          <w:sz w:val="28"/>
          <w:szCs w:val="28"/>
        </w:rPr>
        <w:t>.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10.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Профессиональное выгорание медицинских сестер как общемировая проблема в организации здравоохранения / Э. Н.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Мингазова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С. А.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Гуреев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Т. С.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Кугаевская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электронный // Менеджер здравоохранения. – 2025. – № 2. – С. 111–119.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https://www.elibrary.ru/download/elibrary_80358622_41093728.pdf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Default="004648E9" w:rsidP="00E76A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95D" w:rsidRPr="00E76A43" w:rsidRDefault="0042395D" w:rsidP="00E76A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Педиатру: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1.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Бабкин, А. А. Кожный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мастоцитоз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у ребенка первого года жизни: клинический случай / А. А. Бабкин, Д.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Голыгина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И. К. Богомолова.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// </w:t>
      </w:r>
      <w:r w:rsidRPr="00E76A43">
        <w:rPr>
          <w:rFonts w:ascii="Times New Roman" w:hAnsi="Times New Roman" w:cs="Times New Roman"/>
          <w:sz w:val="28"/>
          <w:szCs w:val="28"/>
        </w:rPr>
        <w:t xml:space="preserve">Вопросы современной педиатрии. – 2025. – № 6. – С. 464–468.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https://vsp.spr-journal.ru/jour/article/view/3903/1487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2.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Клиническая значимость показателей иммунитета при сепсисе у детей / Е. Н. Сергиенко, О. Н</w:t>
      </w:r>
      <w:r w:rsidR="005269E7">
        <w:rPr>
          <w:rFonts w:ascii="Times New Roman" w:hAnsi="Times New Roman" w:cs="Times New Roman"/>
          <w:sz w:val="28"/>
          <w:szCs w:val="28"/>
        </w:rPr>
        <w:t>. Романова, Е. Г. Фомина и др</w:t>
      </w:r>
      <w:r w:rsidRPr="00E76A43">
        <w:rPr>
          <w:rFonts w:ascii="Times New Roman" w:hAnsi="Times New Roman" w:cs="Times New Roman"/>
          <w:sz w:val="28"/>
          <w:szCs w:val="28"/>
        </w:rPr>
        <w:t xml:space="preserve">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Педиатрия. Восточная Европа. – 2025. – Т. 13, № 4. – С. 579–589.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https://elibrary.ru/download/elibrary_88798623_82321298.pdf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3.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Козловский, А. А. Острый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стенозирующий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ларинготрахеит у детей: обзор литературы / А. А. Козловский.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Педиатрия Восточная Европа. – 2025. – № 4. – С. 680–691.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https://elibrary.ru/download/elibrary_88798633_11340005.pdf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4.</w:t>
      </w:r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Кучин, Н. Грипп у детей: как обновить </w:t>
      </w:r>
      <w:proofErr w:type="spell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>СОПы</w:t>
      </w:r>
      <w:proofErr w:type="spell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новых </w:t>
      </w:r>
      <w:proofErr w:type="spell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>клинреков</w:t>
      </w:r>
      <w:proofErr w:type="spell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и о чем проинструктировать сотрудников / Н. Кучин. –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непосредственный // Заместитель главного врача : лечебная работа и медицинская экспертиза. – 2025. – № 11. – С. 76–92.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5.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Метаболиты, ассоциированные с бронхиальной астмой у детей: систематический обзор / Т. С. Соколова, И. Ю. Шевелев, Д. С. Собакин, О. С. Федорова. –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Вопросы современной педиатрии. – 2025. – № 6. – С. 418–430.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https://vsp.spr-journal.ru/jour/article/view/3899/1483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6.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Погодина, А. А. Противоречивость показаний к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риносинусхирургии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риногенной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головной боли у детей / А. А. Погодина, Д. П. Поляков, А. С. Юнусов.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непосредственный // </w:t>
      </w:r>
      <w:r w:rsidRPr="00E76A43">
        <w:rPr>
          <w:rFonts w:ascii="Times New Roman" w:hAnsi="Times New Roman" w:cs="Times New Roman"/>
          <w:sz w:val="28"/>
          <w:szCs w:val="28"/>
        </w:rPr>
        <w:t>Вестник оториноларингологии. – 2025. – № 6. – С. 111–118.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7.</w:t>
      </w:r>
      <w:r w:rsidRPr="00E76A43">
        <w:rPr>
          <w:rFonts w:ascii="Times New Roman" w:hAnsi="Times New Roman" w:cs="Times New Roman"/>
          <w:sz w:val="28"/>
          <w:szCs w:val="28"/>
        </w:rPr>
        <w:t xml:space="preserve"> Синдром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Алажилля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у детей: клинические случаи / А.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Бурлуцкая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Е. С. </w:t>
      </w:r>
      <w:r w:rsidR="00EA67F7">
        <w:rPr>
          <w:rFonts w:ascii="Times New Roman" w:hAnsi="Times New Roman" w:cs="Times New Roman"/>
          <w:sz w:val="28"/>
          <w:szCs w:val="28"/>
        </w:rPr>
        <w:t xml:space="preserve">Гурина, Д. А. </w:t>
      </w:r>
      <w:proofErr w:type="spellStart"/>
      <w:r w:rsidR="00EA67F7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="00EA67F7">
        <w:rPr>
          <w:rFonts w:ascii="Times New Roman" w:hAnsi="Times New Roman" w:cs="Times New Roman"/>
          <w:sz w:val="28"/>
          <w:szCs w:val="28"/>
        </w:rPr>
        <w:t xml:space="preserve"> и др</w:t>
      </w:r>
      <w:r w:rsidRPr="00E76A43">
        <w:rPr>
          <w:rFonts w:ascii="Times New Roman" w:hAnsi="Times New Roman" w:cs="Times New Roman"/>
          <w:sz w:val="28"/>
          <w:szCs w:val="28"/>
        </w:rPr>
        <w:t xml:space="preserve">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</w:t>
      </w:r>
      <w:r w:rsidRPr="00E76A43">
        <w:rPr>
          <w:rFonts w:ascii="Times New Roman" w:hAnsi="Times New Roman" w:cs="Times New Roman"/>
          <w:sz w:val="28"/>
          <w:szCs w:val="28"/>
        </w:rPr>
        <w:t xml:space="preserve">// Лечащий врач. – </w:t>
      </w:r>
      <w:r w:rsidRPr="00E76A43">
        <w:rPr>
          <w:rFonts w:ascii="Times New Roman" w:hAnsi="Times New Roman" w:cs="Times New Roman"/>
          <w:sz w:val="28"/>
          <w:szCs w:val="28"/>
        </w:rPr>
        <w:lastRenderedPageBreak/>
        <w:t xml:space="preserve">2026. – Т. 29, № 1. – С. 21–31.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https://elibrary.ru/download/elibrary_88844343_28528115.pdf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8.</w:t>
      </w:r>
      <w:r w:rsidRPr="00E76A43">
        <w:rPr>
          <w:rFonts w:ascii="Times New Roman" w:hAnsi="Times New Roman" w:cs="Times New Roman"/>
          <w:sz w:val="28"/>
          <w:szCs w:val="28"/>
        </w:rPr>
        <w:t xml:space="preserve"> Современные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пробиотики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в комплексной терапии кишечных колик у младенцев / Н. А.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Геппе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А. В. Полянская, Е.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Касанаве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–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непосредственный //</w:t>
      </w:r>
      <w:r w:rsidRPr="00E76A43">
        <w:rPr>
          <w:rFonts w:ascii="Times New Roman" w:hAnsi="Times New Roman" w:cs="Times New Roman"/>
          <w:sz w:val="28"/>
          <w:szCs w:val="28"/>
        </w:rPr>
        <w:t xml:space="preserve"> Врач. – 2025. – № 11. – С. 5–11. 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9.</w:t>
      </w:r>
      <w:r w:rsidRPr="00E76A43">
        <w:rPr>
          <w:rFonts w:ascii="Times New Roman" w:hAnsi="Times New Roman" w:cs="Times New Roman"/>
          <w:sz w:val="28"/>
          <w:szCs w:val="28"/>
        </w:rPr>
        <w:t xml:space="preserve"> Харченко, Г. А. Ошибки в диагностике синдрома Кавасаки у детей: клинический случай / Г. А. Харченко, О. Г.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Кимирилова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>. –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Лечащий врач. – 2026. – Т. 29, № 1. – С. 32–35.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https://elibrary.ru/download/elibrary_88844344_21029946.pdf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10.</w:t>
      </w:r>
      <w:r w:rsidRPr="00E76A43">
        <w:rPr>
          <w:rFonts w:ascii="Times New Roman" w:hAnsi="Times New Roman" w:cs="Times New Roman"/>
          <w:sz w:val="28"/>
          <w:szCs w:val="28"/>
        </w:rPr>
        <w:t xml:space="preserve"> Эхинококкоз у детей. Клиника, диагностика, лечение / Н. Ю. Ахмедова, М. Т. Капланов, А. А</w:t>
      </w:r>
      <w:r w:rsidR="000F1C63">
        <w:rPr>
          <w:rFonts w:ascii="Times New Roman" w:hAnsi="Times New Roman" w:cs="Times New Roman"/>
          <w:sz w:val="28"/>
          <w:szCs w:val="28"/>
        </w:rPr>
        <w:t>. Жидовинов и др</w:t>
      </w:r>
      <w:r w:rsidRPr="00E76A43">
        <w:rPr>
          <w:rFonts w:ascii="Times New Roman" w:hAnsi="Times New Roman" w:cs="Times New Roman"/>
          <w:sz w:val="28"/>
          <w:szCs w:val="28"/>
        </w:rPr>
        <w:t xml:space="preserve">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Лечащий врач. – 2026. – Т. 29, № 2. – С. 77–81.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https://elibrary.ru/download/elibrary_88953313_52358834.pdf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 xml:space="preserve">Пульмонологу, </w:t>
      </w:r>
      <w:proofErr w:type="spellStart"/>
      <w:r w:rsidRPr="00E76A43">
        <w:rPr>
          <w:rFonts w:ascii="Times New Roman" w:hAnsi="Times New Roman" w:cs="Times New Roman"/>
          <w:b/>
          <w:sz w:val="28"/>
          <w:szCs w:val="28"/>
        </w:rPr>
        <w:t>оториноларингологу</w:t>
      </w:r>
      <w:proofErr w:type="spellEnd"/>
      <w:r w:rsidRPr="00E76A43">
        <w:rPr>
          <w:rFonts w:ascii="Times New Roman" w:hAnsi="Times New Roman" w:cs="Times New Roman"/>
          <w:b/>
          <w:sz w:val="28"/>
          <w:szCs w:val="28"/>
        </w:rPr>
        <w:t>:</w:t>
      </w:r>
    </w:p>
    <w:p w:rsidR="006B5AA2" w:rsidRPr="00E76A43" w:rsidRDefault="006B5AA2" w:rsidP="00E76A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1.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Бойко, Н. В. Дисфункция слуховой трубы: дифференциальная диагностика / Н. В. Бойко.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непосредственный // </w:t>
      </w:r>
      <w:r w:rsidRPr="00E76A43">
        <w:rPr>
          <w:rFonts w:ascii="Times New Roman" w:hAnsi="Times New Roman" w:cs="Times New Roman"/>
          <w:iCs/>
          <w:sz w:val="28"/>
          <w:szCs w:val="28"/>
        </w:rPr>
        <w:t>Вестник оториноларингологии. – 2025. – № 6. – С. 89–94.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2.</w:t>
      </w:r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Гайнитдинова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 В. В. Бронхиальная астма и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бронхоэктазы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: опасная взаимосвязь? / В.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Гайнитдинова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И. Н. Панарина, С. Н. Авдеев.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// </w:t>
      </w:r>
      <w:r w:rsidRPr="00E76A43">
        <w:rPr>
          <w:rFonts w:ascii="Times New Roman" w:hAnsi="Times New Roman" w:cs="Times New Roman"/>
          <w:iCs/>
          <w:sz w:val="28"/>
          <w:szCs w:val="28"/>
        </w:rPr>
        <w:t xml:space="preserve">Пульмонология. – 2026. – № 1. – С. 84–94.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https://journal.pulmonology.ru/pulm/article/view/4748/3857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3.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Гуров, А. В. Особенности топической терапии воспалительной патологии ротоглотки / А. В. Гуров, А.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Мужичкова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М. А. Юшкина.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непосредственный // </w:t>
      </w:r>
      <w:r w:rsidRPr="00E76A43">
        <w:rPr>
          <w:rFonts w:ascii="Times New Roman" w:hAnsi="Times New Roman" w:cs="Times New Roman"/>
          <w:iCs/>
          <w:sz w:val="28"/>
          <w:szCs w:val="28"/>
        </w:rPr>
        <w:t>Вестник оториноларингологии. – 2025. – № 6. – С. 119–124.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4.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Диагностика паразитарных поражений легких в практике врача-фтизиатра / Н.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Ставицкая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П.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Башкова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Е. Г.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Роньжина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и др. 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// </w:t>
      </w:r>
      <w:r w:rsidRPr="00E76A43">
        <w:rPr>
          <w:rFonts w:ascii="Times New Roman" w:hAnsi="Times New Roman" w:cs="Times New Roman"/>
          <w:iCs/>
          <w:sz w:val="28"/>
          <w:szCs w:val="28"/>
        </w:rPr>
        <w:t xml:space="preserve">Пульмонология. – 2026. – № 1. – С. 133–141.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https://journal.pulmonology.ru/pulm/article/view/4806/3863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5.</w:t>
      </w:r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Дирофиляриоз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как причина очаговых и патологических образований легких / О. Н. Бродская, М.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Кришен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Н. О. Крюкова и др.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// </w:t>
      </w:r>
      <w:r w:rsidRPr="00E76A43">
        <w:rPr>
          <w:rFonts w:ascii="Times New Roman" w:hAnsi="Times New Roman" w:cs="Times New Roman"/>
          <w:iCs/>
          <w:sz w:val="28"/>
          <w:szCs w:val="28"/>
        </w:rPr>
        <w:t xml:space="preserve">Пульмонология. – 2026. – № 1. – С. 123–132.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https://journal.pulmonology.ru/pulm/article/view/4831/3862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6.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Насунова, А. Ю.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Омализумаб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и предсезонная профилактика аллергического ринита / А. Ю. Насунова, Н. М. Ненашева.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// </w:t>
      </w:r>
      <w:r w:rsidRPr="00E76A43">
        <w:rPr>
          <w:rFonts w:ascii="Times New Roman" w:hAnsi="Times New Roman" w:cs="Times New Roman"/>
          <w:sz w:val="28"/>
          <w:szCs w:val="28"/>
        </w:rPr>
        <w:t xml:space="preserve">Практическая пульмонология. – 2025. – № 4. – С. 36–42.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lastRenderedPageBreak/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https://atmosphere-ph.ru/modules/Magazines/articles/pulmo/36-42_Nasunova_PP-4-25.pdf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7.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Пшенников, Д. С. Возможности сочетанного физиотерапевтического лечения аллергического ринита у взрослых / Д. С. Пшенников, Н.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Фешкина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Рондалева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непосредственный // </w:t>
      </w:r>
      <w:r w:rsidRPr="00E76A43">
        <w:rPr>
          <w:rFonts w:ascii="Times New Roman" w:hAnsi="Times New Roman" w:cs="Times New Roman"/>
          <w:iCs/>
          <w:sz w:val="28"/>
          <w:szCs w:val="28"/>
        </w:rPr>
        <w:t>Вестник оториноларингологии. – 2025. – № 6. – С. 72–76.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8.</w:t>
      </w:r>
      <w:r w:rsidRPr="00E76A43">
        <w:rPr>
          <w:rFonts w:ascii="Times New Roman" w:hAnsi="Times New Roman" w:cs="Times New Roman"/>
          <w:sz w:val="28"/>
          <w:szCs w:val="28"/>
        </w:rPr>
        <w:t xml:space="preserve"> Терпигорев, С. А. </w:t>
      </w:r>
      <w:hyperlink r:id="rId24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Проблемы оценки эффективности противофиброзной терапии при интерстициальных заболеваниях легких: от функциональных критериев к молекулярным биомаркерам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/ С. А. Терпигорев.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// </w:t>
      </w:r>
      <w:r w:rsidRPr="00E76A43">
        <w:rPr>
          <w:rFonts w:ascii="Times New Roman" w:hAnsi="Times New Roman" w:cs="Times New Roman"/>
          <w:sz w:val="28"/>
          <w:szCs w:val="28"/>
        </w:rPr>
        <w:t xml:space="preserve">Практическая пульмонология. – 2025. – № 4. – С. 3–12.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https://atmosphere-ph.ru/modules/Magazines/articles/pulmo/3-12_Terpigorev_PP-4-25.pdf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9.</w:t>
      </w:r>
      <w:r w:rsidRPr="00E76A43">
        <w:rPr>
          <w:rFonts w:ascii="Times New Roman" w:hAnsi="Times New Roman" w:cs="Times New Roman"/>
          <w:sz w:val="28"/>
          <w:szCs w:val="28"/>
        </w:rPr>
        <w:t xml:space="preserve"> Эпидемиология и лечебная тактика при хроническом гнойном среднем отите / Е.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Гаров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Р. Б.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Хамзалиева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Мосейкина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и др.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непосредственный // </w:t>
      </w:r>
      <w:r w:rsidRPr="00E76A43">
        <w:rPr>
          <w:rFonts w:ascii="Times New Roman" w:hAnsi="Times New Roman" w:cs="Times New Roman"/>
          <w:iCs/>
          <w:sz w:val="28"/>
          <w:szCs w:val="28"/>
        </w:rPr>
        <w:t xml:space="preserve">Вестник оториноларингологии. – 2025. – № 6. – С. 6–13. </w:t>
      </w:r>
    </w:p>
    <w:p w:rsidR="004B12A4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10.</w:t>
      </w:r>
      <w:r w:rsidRPr="00E76A43">
        <w:rPr>
          <w:rFonts w:ascii="Times New Roman" w:hAnsi="Times New Roman" w:cs="Times New Roman"/>
          <w:sz w:val="28"/>
          <w:szCs w:val="28"/>
        </w:rPr>
        <w:t xml:space="preserve"> Эффективность и безопасность препарата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Коделак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Бронхо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при лечении кашля: систематический обзор и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метаанализ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/ В. А. Булгакова, Н. Ю. Пшеничная, Е. Н. Карева и др.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// </w:t>
      </w:r>
      <w:r w:rsidRPr="00E76A43">
        <w:rPr>
          <w:rFonts w:ascii="Times New Roman" w:hAnsi="Times New Roman" w:cs="Times New Roman"/>
          <w:sz w:val="28"/>
          <w:szCs w:val="28"/>
        </w:rPr>
        <w:t xml:space="preserve">Практическая пульмонология. – 2025. – № 4. – С. 43–56.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https://atmosphere-ph.ru/modules/Magazines/articles/pulmo/43-56_Bulgakova_PP-4-25.pdf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6B5AA2" w:rsidRPr="00E76A43" w:rsidRDefault="004648E9" w:rsidP="00E76A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A4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76A43">
        <w:rPr>
          <w:rFonts w:ascii="Times New Roman" w:hAnsi="Times New Roman" w:cs="Times New Roman"/>
          <w:sz w:val="28"/>
          <w:szCs w:val="28"/>
        </w:rPr>
        <w:br/>
      </w:r>
      <w:r w:rsidRPr="00E76A43">
        <w:rPr>
          <w:rFonts w:ascii="Times New Roman" w:hAnsi="Times New Roman" w:cs="Times New Roman"/>
          <w:b/>
          <w:sz w:val="28"/>
          <w:szCs w:val="28"/>
        </w:rPr>
        <w:t>Ревматологу:</w:t>
      </w:r>
    </w:p>
    <w:p w:rsidR="004648E9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br/>
        <w:t>1.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Баранова, М. М. Эпштейна–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Барр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вирусная инфекция и ревматические заболевания / М. М. Баранова, Н. В. Муравьева, Б. С. Белов.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// </w:t>
      </w:r>
      <w:r w:rsidRPr="00E76A43">
        <w:rPr>
          <w:rFonts w:ascii="Times New Roman" w:hAnsi="Times New Roman" w:cs="Times New Roman"/>
          <w:sz w:val="28"/>
          <w:szCs w:val="28"/>
        </w:rPr>
        <w:t xml:space="preserve">Современная ревматология. – 2026. – № 1. </w:t>
      </w:r>
      <w:r w:rsidRPr="00E76A43">
        <w:rPr>
          <w:rFonts w:ascii="Times New Roman" w:hAnsi="Times New Roman" w:cs="Times New Roman"/>
          <w:sz w:val="28"/>
          <w:szCs w:val="28"/>
        </w:rPr>
        <w:softHyphen/>
        <w:t xml:space="preserve">– С. 7–12.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mrj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ima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press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mrj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/1899/1683</w:t>
        </w:r>
      </w:hyperlink>
      <w:r w:rsidR="00085E90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  <w:r w:rsidRPr="00E76A43">
        <w:rPr>
          <w:rFonts w:ascii="Times New Roman" w:hAnsi="Times New Roman" w:cs="Times New Roman"/>
          <w:sz w:val="28"/>
          <w:szCs w:val="28"/>
        </w:rPr>
        <w:br/>
      </w:r>
      <w:r w:rsidR="00085E90">
        <w:rPr>
          <w:rFonts w:ascii="Times New Roman" w:hAnsi="Times New Roman" w:cs="Times New Roman"/>
          <w:b/>
          <w:sz w:val="28"/>
          <w:szCs w:val="28"/>
        </w:rPr>
        <w:t>2</w:t>
      </w:r>
      <w:r w:rsidRPr="00E76A43">
        <w:rPr>
          <w:rFonts w:ascii="Times New Roman" w:hAnsi="Times New Roman" w:cs="Times New Roman"/>
          <w:b/>
          <w:sz w:val="28"/>
          <w:szCs w:val="28"/>
        </w:rPr>
        <w:t>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Взаимосвязь трудоспособности и активности заболевания у пациентов с аксиальным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псориатическим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артритом / Л. Д. Воробьева, Т.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Е. Ю. Логинова и др.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Текст : электронный // </w:t>
      </w:r>
      <w:r w:rsidRPr="00E76A43">
        <w:rPr>
          <w:rFonts w:ascii="Times New Roman" w:hAnsi="Times New Roman" w:cs="Times New Roman"/>
          <w:sz w:val="28"/>
          <w:szCs w:val="28"/>
        </w:rPr>
        <w:t xml:space="preserve">Современная ревматология. – 2026. – № 1. </w:t>
      </w:r>
      <w:r w:rsidRPr="00E76A43">
        <w:rPr>
          <w:rFonts w:ascii="Times New Roman" w:hAnsi="Times New Roman" w:cs="Times New Roman"/>
          <w:sz w:val="28"/>
          <w:szCs w:val="28"/>
        </w:rPr>
        <w:softHyphen/>
        <w:t xml:space="preserve">– С. 36–43.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mrj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ima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press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mrj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/1904/1688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  <w:r w:rsidRPr="00E76A43">
        <w:rPr>
          <w:rFonts w:ascii="Times New Roman" w:hAnsi="Times New Roman" w:cs="Times New Roman"/>
          <w:sz w:val="28"/>
          <w:szCs w:val="28"/>
        </w:rPr>
        <w:br/>
      </w:r>
      <w:r w:rsidR="00085E90">
        <w:rPr>
          <w:rFonts w:ascii="Times New Roman" w:hAnsi="Times New Roman" w:cs="Times New Roman"/>
          <w:b/>
          <w:sz w:val="28"/>
          <w:szCs w:val="28"/>
        </w:rPr>
        <w:t>3</w:t>
      </w:r>
      <w:r w:rsidRPr="00E76A43">
        <w:rPr>
          <w:rFonts w:ascii="Times New Roman" w:hAnsi="Times New Roman" w:cs="Times New Roman"/>
          <w:b/>
          <w:sz w:val="28"/>
          <w:szCs w:val="28"/>
        </w:rPr>
        <w:t>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Внутривенный иммуноглобулин в ревматологии: новые данные и проект клинических рекомендаций / Е. Л. Насонов, Т. М.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Решетняк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Т. В. Бекетова и др.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Текст : электронный // </w:t>
      </w:r>
      <w:r w:rsidRPr="00E76A43">
        <w:rPr>
          <w:rFonts w:ascii="Times New Roman" w:hAnsi="Times New Roman" w:cs="Times New Roman"/>
          <w:sz w:val="28"/>
          <w:szCs w:val="28"/>
        </w:rPr>
        <w:t xml:space="preserve">Научно-практическая ревматология. – 2025. – № 6. – С. 559–575.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29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https://www.elibrary.ru/download/elibrary_88267334_35838143.pdf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  <w:r w:rsidRPr="00E76A43">
        <w:rPr>
          <w:rFonts w:ascii="Times New Roman" w:hAnsi="Times New Roman" w:cs="Times New Roman"/>
          <w:sz w:val="28"/>
          <w:szCs w:val="28"/>
        </w:rPr>
        <w:br/>
      </w:r>
      <w:r w:rsidR="00085E90">
        <w:rPr>
          <w:rFonts w:ascii="Times New Roman" w:hAnsi="Times New Roman" w:cs="Times New Roman"/>
          <w:b/>
          <w:sz w:val="28"/>
          <w:szCs w:val="28"/>
        </w:rPr>
        <w:t>4</w:t>
      </w:r>
      <w:r w:rsidRPr="00E76A43">
        <w:rPr>
          <w:rFonts w:ascii="Times New Roman" w:hAnsi="Times New Roman" w:cs="Times New Roman"/>
          <w:b/>
          <w:sz w:val="28"/>
          <w:szCs w:val="28"/>
        </w:rPr>
        <w:t>.</w:t>
      </w:r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Каратеев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А. Е. Тактика врача при первом визите пациента с подозрением на ревматическое заболевание / А. Е.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Каратеев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// </w:t>
      </w:r>
      <w:r w:rsidRPr="00E76A43">
        <w:rPr>
          <w:rFonts w:ascii="Times New Roman" w:hAnsi="Times New Roman" w:cs="Times New Roman"/>
          <w:sz w:val="28"/>
          <w:szCs w:val="28"/>
        </w:rPr>
        <w:t xml:space="preserve">Современная ревматология. – 2025. – № 6. </w:t>
      </w:r>
      <w:r w:rsidRPr="00E76A43">
        <w:rPr>
          <w:rFonts w:ascii="Times New Roman" w:hAnsi="Times New Roman" w:cs="Times New Roman"/>
          <w:sz w:val="28"/>
          <w:szCs w:val="28"/>
        </w:rPr>
        <w:softHyphen/>
        <w:t xml:space="preserve">– С. 85–91.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30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https://mrj.ima-press.net/mrj/article/view/1883/1667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  <w:r w:rsidRPr="00E76A43">
        <w:rPr>
          <w:rFonts w:ascii="Times New Roman" w:hAnsi="Times New Roman" w:cs="Times New Roman"/>
          <w:sz w:val="28"/>
          <w:szCs w:val="28"/>
        </w:rPr>
        <w:br/>
      </w:r>
      <w:r w:rsidR="00085E90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E76A43">
        <w:rPr>
          <w:rFonts w:ascii="Times New Roman" w:hAnsi="Times New Roman" w:cs="Times New Roman"/>
          <w:b/>
          <w:sz w:val="28"/>
          <w:szCs w:val="28"/>
        </w:rPr>
        <w:t>.</w:t>
      </w:r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Маслянский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А. Л. От синдрома к болезни: эволюция номенклатуры болезни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Шегрена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/ А. Л.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Маслянский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А. В. Торгашина.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// </w:t>
      </w:r>
      <w:r w:rsidRPr="00E76A43">
        <w:rPr>
          <w:rFonts w:ascii="Times New Roman" w:hAnsi="Times New Roman" w:cs="Times New Roman"/>
          <w:sz w:val="28"/>
          <w:szCs w:val="28"/>
        </w:rPr>
        <w:t xml:space="preserve">Современная ревматология. – 2025. – № 6. </w:t>
      </w:r>
      <w:r w:rsidRPr="00E76A43">
        <w:rPr>
          <w:rFonts w:ascii="Times New Roman" w:hAnsi="Times New Roman" w:cs="Times New Roman"/>
          <w:sz w:val="28"/>
          <w:szCs w:val="28"/>
        </w:rPr>
        <w:softHyphen/>
        <w:t xml:space="preserve">– С. 7–12.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31" w:history="1"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mrj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ima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press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mrj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/1872/1656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  <w:r w:rsidRPr="00E76A43">
        <w:rPr>
          <w:rFonts w:ascii="Times New Roman" w:hAnsi="Times New Roman" w:cs="Times New Roman"/>
          <w:sz w:val="28"/>
          <w:szCs w:val="28"/>
        </w:rPr>
        <w:br/>
      </w:r>
      <w:r w:rsidR="00085E90">
        <w:rPr>
          <w:rFonts w:ascii="Times New Roman" w:hAnsi="Times New Roman" w:cs="Times New Roman"/>
          <w:b/>
          <w:sz w:val="28"/>
          <w:szCs w:val="28"/>
        </w:rPr>
        <w:t>6</w:t>
      </w:r>
      <w:r w:rsidRPr="00E76A43">
        <w:rPr>
          <w:rFonts w:ascii="Times New Roman" w:hAnsi="Times New Roman" w:cs="Times New Roman"/>
          <w:b/>
          <w:sz w:val="28"/>
          <w:szCs w:val="28"/>
        </w:rPr>
        <w:t>.</w:t>
      </w:r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Микроархитектоника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костной ткани при ревматоидном артрите: фокус на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трабекулярный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костный индекс / М. В. Козырева, О. А. Никитинская, Н. В. Демин, Н.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Торопцова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// </w:t>
      </w:r>
      <w:r w:rsidRPr="00E76A43">
        <w:rPr>
          <w:rFonts w:ascii="Times New Roman" w:hAnsi="Times New Roman" w:cs="Times New Roman"/>
          <w:sz w:val="28"/>
          <w:szCs w:val="28"/>
        </w:rPr>
        <w:t xml:space="preserve">Современная ревматология. – 2025. – № 6. </w:t>
      </w:r>
      <w:r w:rsidRPr="00E76A43">
        <w:rPr>
          <w:rFonts w:ascii="Times New Roman" w:hAnsi="Times New Roman" w:cs="Times New Roman"/>
          <w:sz w:val="28"/>
          <w:szCs w:val="28"/>
        </w:rPr>
        <w:softHyphen/>
        <w:t xml:space="preserve">– С. 42–47.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32" w:history="1"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mrj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ima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press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mrj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/1877/1661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  <w:r w:rsidRPr="00E76A43">
        <w:rPr>
          <w:rFonts w:ascii="Times New Roman" w:hAnsi="Times New Roman" w:cs="Times New Roman"/>
          <w:sz w:val="28"/>
          <w:szCs w:val="28"/>
        </w:rPr>
        <w:br/>
      </w:r>
      <w:r w:rsidR="00085E90">
        <w:rPr>
          <w:rFonts w:ascii="Times New Roman" w:hAnsi="Times New Roman" w:cs="Times New Roman"/>
          <w:b/>
          <w:sz w:val="28"/>
          <w:szCs w:val="28"/>
        </w:rPr>
        <w:t>7</w:t>
      </w:r>
      <w:r w:rsidRPr="00E76A43">
        <w:rPr>
          <w:rFonts w:ascii="Times New Roman" w:hAnsi="Times New Roman" w:cs="Times New Roman"/>
          <w:b/>
          <w:sz w:val="28"/>
          <w:szCs w:val="28"/>
        </w:rPr>
        <w:t>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Особенности опорно-двигательного аппарата и костной ткани у пациентов с синдромами преждевременного старения / А. Л.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Кунгурцева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Ю. В. Тихонович, И. Ю.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Кульгускин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и др.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 : электронный //</w:t>
      </w:r>
      <w:r w:rsidRPr="00E76A43">
        <w:rPr>
          <w:rFonts w:ascii="Times New Roman" w:hAnsi="Times New Roman" w:cs="Times New Roman"/>
          <w:sz w:val="28"/>
          <w:szCs w:val="28"/>
        </w:rPr>
        <w:t xml:space="preserve"> Остеопороз и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остеопатии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. – 2025. – Т. 28, № 3. – С. 34–45.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33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https://elibrary.ru/download/elibrary_88807861_47295510.pdf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  <w:r w:rsidRPr="00E76A43">
        <w:rPr>
          <w:rFonts w:ascii="Times New Roman" w:hAnsi="Times New Roman" w:cs="Times New Roman"/>
          <w:sz w:val="28"/>
          <w:szCs w:val="28"/>
        </w:rPr>
        <w:br/>
      </w:r>
      <w:r w:rsidR="00085E90">
        <w:rPr>
          <w:rFonts w:ascii="Times New Roman" w:hAnsi="Times New Roman" w:cs="Times New Roman"/>
          <w:b/>
          <w:sz w:val="28"/>
          <w:szCs w:val="28"/>
        </w:rPr>
        <w:t>8</w:t>
      </w:r>
      <w:r w:rsidRPr="00E76A43">
        <w:rPr>
          <w:rFonts w:ascii="Times New Roman" w:hAnsi="Times New Roman" w:cs="Times New Roman"/>
          <w:b/>
          <w:sz w:val="28"/>
          <w:szCs w:val="28"/>
        </w:rPr>
        <w:t>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Периферическая артериальная болезнь в ревматологии / Н.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Середавкина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Т. М.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Решетняк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С. И. Глухова, А. М. Лила.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// </w:t>
      </w:r>
      <w:r w:rsidRPr="00E76A43">
        <w:rPr>
          <w:rFonts w:ascii="Times New Roman" w:hAnsi="Times New Roman" w:cs="Times New Roman"/>
          <w:sz w:val="28"/>
          <w:szCs w:val="28"/>
        </w:rPr>
        <w:t xml:space="preserve">Современная ревматология. – 2025. – № 6. </w:t>
      </w:r>
      <w:r w:rsidRPr="00E76A43">
        <w:rPr>
          <w:rFonts w:ascii="Times New Roman" w:hAnsi="Times New Roman" w:cs="Times New Roman"/>
          <w:sz w:val="28"/>
          <w:szCs w:val="28"/>
        </w:rPr>
        <w:softHyphen/>
        <w:t xml:space="preserve">– С. 48–55.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34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https://mrj.ima-press.net/mrj/article/view/1878/1662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  <w:r w:rsidRPr="00E76A43">
        <w:rPr>
          <w:rFonts w:ascii="Times New Roman" w:hAnsi="Times New Roman" w:cs="Times New Roman"/>
          <w:sz w:val="28"/>
          <w:szCs w:val="28"/>
        </w:rPr>
        <w:br/>
      </w:r>
      <w:r w:rsidR="00085E90">
        <w:rPr>
          <w:rFonts w:ascii="Times New Roman" w:hAnsi="Times New Roman" w:cs="Times New Roman"/>
          <w:b/>
          <w:sz w:val="28"/>
          <w:szCs w:val="28"/>
        </w:rPr>
        <w:t>9</w:t>
      </w:r>
      <w:r w:rsidRPr="00E76A43">
        <w:rPr>
          <w:rFonts w:ascii="Times New Roman" w:hAnsi="Times New Roman" w:cs="Times New Roman"/>
          <w:b/>
          <w:sz w:val="28"/>
          <w:szCs w:val="28"/>
        </w:rPr>
        <w:t>.</w:t>
      </w:r>
      <w:r w:rsidRPr="00E76A43">
        <w:rPr>
          <w:rFonts w:ascii="Times New Roman" w:hAnsi="Times New Roman" w:cs="Times New Roman"/>
          <w:sz w:val="28"/>
          <w:szCs w:val="28"/>
        </w:rPr>
        <w:t xml:space="preserve"> Современные подходы к оценке костных нарушений при первичном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гиперпаратиреозе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: потенциал 3D-моделирования бедренной кости / А. П. Першина-Милютина, А. К.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Еремкина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А. В. Аредов и др.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Текст : электронный </w:t>
      </w:r>
      <w:r w:rsidRPr="00E76A43">
        <w:rPr>
          <w:rFonts w:ascii="Times New Roman" w:hAnsi="Times New Roman" w:cs="Times New Roman"/>
          <w:sz w:val="28"/>
          <w:szCs w:val="28"/>
        </w:rPr>
        <w:t xml:space="preserve">// Остеопороз и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остеопатии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. – 2025. – Т. 28, № 2. – С. 11–18.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35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https://elibrary.ru/download/elibrary_82837849_91209237.pdf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085E90" w:rsidRPr="00085E90" w:rsidRDefault="00085E90" w:rsidP="00E76A43">
      <w:pPr>
        <w:pStyle w:val="a3"/>
        <w:jc w:val="both"/>
        <w:rPr>
          <w:rFonts w:ascii="Times New Roman" w:hAnsi="Times New Roman" w:cs="Times New Roman"/>
          <w:sz w:val="28"/>
          <w:szCs w:val="18"/>
        </w:rPr>
      </w:pPr>
      <w:r w:rsidRPr="00085E90">
        <w:rPr>
          <w:rFonts w:ascii="Times New Roman" w:hAnsi="Times New Roman" w:cs="Times New Roman"/>
          <w:b/>
          <w:sz w:val="28"/>
          <w:szCs w:val="18"/>
        </w:rPr>
        <w:t>10</w:t>
      </w:r>
      <w:r w:rsidRPr="00085E90">
        <w:rPr>
          <w:rFonts w:ascii="Times New Roman" w:hAnsi="Times New Roman" w:cs="Times New Roman"/>
          <w:sz w:val="28"/>
          <w:szCs w:val="18"/>
        </w:rPr>
        <w:t xml:space="preserve">. </w:t>
      </w:r>
      <w:proofErr w:type="spellStart"/>
      <w:r w:rsidRPr="00085E90">
        <w:rPr>
          <w:rFonts w:ascii="Times New Roman" w:hAnsi="Times New Roman" w:cs="Times New Roman"/>
          <w:sz w:val="28"/>
          <w:szCs w:val="18"/>
        </w:rPr>
        <w:t>Чикина</w:t>
      </w:r>
      <w:proofErr w:type="spellEnd"/>
      <w:r w:rsidRPr="00085E90">
        <w:rPr>
          <w:rFonts w:ascii="Times New Roman" w:hAnsi="Times New Roman" w:cs="Times New Roman"/>
          <w:sz w:val="28"/>
          <w:szCs w:val="18"/>
        </w:rPr>
        <w:t xml:space="preserve">, М. Н. Безопасность применения колхицина в клинической практике: иллюзии и реальность / М. Н. </w:t>
      </w:r>
      <w:proofErr w:type="spellStart"/>
      <w:r w:rsidRPr="00085E90">
        <w:rPr>
          <w:rFonts w:ascii="Times New Roman" w:hAnsi="Times New Roman" w:cs="Times New Roman"/>
          <w:sz w:val="28"/>
          <w:szCs w:val="18"/>
        </w:rPr>
        <w:t>Чикина</w:t>
      </w:r>
      <w:proofErr w:type="spellEnd"/>
      <w:r w:rsidRPr="00085E90">
        <w:rPr>
          <w:rFonts w:ascii="Times New Roman" w:hAnsi="Times New Roman" w:cs="Times New Roman"/>
          <w:sz w:val="28"/>
          <w:szCs w:val="18"/>
        </w:rPr>
        <w:t>, М. С. Елисеев, Я. И. Кузьмина. – Текст</w:t>
      </w:r>
      <w:proofErr w:type="gramStart"/>
      <w:r w:rsidRPr="00085E90">
        <w:rPr>
          <w:rFonts w:ascii="Times New Roman" w:hAnsi="Times New Roman" w:cs="Times New Roman"/>
          <w:sz w:val="28"/>
          <w:szCs w:val="18"/>
        </w:rPr>
        <w:t xml:space="preserve"> :</w:t>
      </w:r>
      <w:proofErr w:type="gramEnd"/>
      <w:r w:rsidRPr="00085E90">
        <w:rPr>
          <w:rFonts w:ascii="Times New Roman" w:hAnsi="Times New Roman" w:cs="Times New Roman"/>
          <w:sz w:val="28"/>
          <w:szCs w:val="18"/>
        </w:rPr>
        <w:t xml:space="preserve"> электронный // Современная ревматология. – 2025. – № 6. – С. 117–121. – </w:t>
      </w:r>
      <w:r w:rsidRPr="00085E90">
        <w:rPr>
          <w:rFonts w:ascii="Times New Roman" w:hAnsi="Times New Roman" w:cs="Times New Roman"/>
          <w:sz w:val="28"/>
          <w:szCs w:val="18"/>
          <w:lang w:val="en-US"/>
        </w:rPr>
        <w:t>URL</w:t>
      </w:r>
      <w:r w:rsidRPr="00085E90">
        <w:rPr>
          <w:rFonts w:ascii="Times New Roman" w:hAnsi="Times New Roman" w:cs="Times New Roman"/>
          <w:sz w:val="28"/>
          <w:szCs w:val="18"/>
        </w:rPr>
        <w:t xml:space="preserve">: </w:t>
      </w:r>
      <w:hyperlink r:id="rId36" w:history="1">
        <w:r w:rsidRPr="00085E90">
          <w:rPr>
            <w:rStyle w:val="a4"/>
            <w:rFonts w:ascii="Times New Roman" w:hAnsi="Times New Roman" w:cs="Times New Roman"/>
            <w:sz w:val="28"/>
            <w:szCs w:val="18"/>
            <w:lang w:val="en-US"/>
          </w:rPr>
          <w:t>https</w:t>
        </w:r>
        <w:r w:rsidRPr="00085E90">
          <w:rPr>
            <w:rStyle w:val="a4"/>
            <w:rFonts w:ascii="Times New Roman" w:hAnsi="Times New Roman" w:cs="Times New Roman"/>
            <w:sz w:val="28"/>
            <w:szCs w:val="18"/>
          </w:rPr>
          <w:t>://</w:t>
        </w:r>
        <w:proofErr w:type="spellStart"/>
        <w:r w:rsidRPr="00085E90">
          <w:rPr>
            <w:rStyle w:val="a4"/>
            <w:rFonts w:ascii="Times New Roman" w:hAnsi="Times New Roman" w:cs="Times New Roman"/>
            <w:sz w:val="28"/>
            <w:szCs w:val="18"/>
            <w:lang w:val="en-US"/>
          </w:rPr>
          <w:t>mrj</w:t>
        </w:r>
        <w:proofErr w:type="spellEnd"/>
        <w:r w:rsidRPr="00085E90">
          <w:rPr>
            <w:rStyle w:val="a4"/>
            <w:rFonts w:ascii="Times New Roman" w:hAnsi="Times New Roman" w:cs="Times New Roman"/>
            <w:sz w:val="28"/>
            <w:szCs w:val="18"/>
          </w:rPr>
          <w:t>.</w:t>
        </w:r>
        <w:proofErr w:type="spellStart"/>
        <w:r w:rsidRPr="00085E90">
          <w:rPr>
            <w:rStyle w:val="a4"/>
            <w:rFonts w:ascii="Times New Roman" w:hAnsi="Times New Roman" w:cs="Times New Roman"/>
            <w:sz w:val="28"/>
            <w:szCs w:val="18"/>
            <w:lang w:val="en-US"/>
          </w:rPr>
          <w:t>ima</w:t>
        </w:r>
        <w:proofErr w:type="spellEnd"/>
        <w:r w:rsidRPr="00085E90">
          <w:rPr>
            <w:rStyle w:val="a4"/>
            <w:rFonts w:ascii="Times New Roman" w:hAnsi="Times New Roman" w:cs="Times New Roman"/>
            <w:sz w:val="28"/>
            <w:szCs w:val="18"/>
          </w:rPr>
          <w:t>-</w:t>
        </w:r>
        <w:r w:rsidRPr="00085E90">
          <w:rPr>
            <w:rStyle w:val="a4"/>
            <w:rFonts w:ascii="Times New Roman" w:hAnsi="Times New Roman" w:cs="Times New Roman"/>
            <w:sz w:val="28"/>
            <w:szCs w:val="18"/>
            <w:lang w:val="en-US"/>
          </w:rPr>
          <w:t>press</w:t>
        </w:r>
        <w:r w:rsidRPr="00085E90">
          <w:rPr>
            <w:rStyle w:val="a4"/>
            <w:rFonts w:ascii="Times New Roman" w:hAnsi="Times New Roman" w:cs="Times New Roman"/>
            <w:sz w:val="28"/>
            <w:szCs w:val="18"/>
          </w:rPr>
          <w:t>.</w:t>
        </w:r>
        <w:r w:rsidRPr="00085E90">
          <w:rPr>
            <w:rStyle w:val="a4"/>
            <w:rFonts w:ascii="Times New Roman" w:hAnsi="Times New Roman" w:cs="Times New Roman"/>
            <w:sz w:val="28"/>
            <w:szCs w:val="18"/>
            <w:lang w:val="en-US"/>
          </w:rPr>
          <w:t>net</w:t>
        </w:r>
        <w:r w:rsidRPr="00085E90">
          <w:rPr>
            <w:rStyle w:val="a4"/>
            <w:rFonts w:ascii="Times New Roman" w:hAnsi="Times New Roman" w:cs="Times New Roman"/>
            <w:sz w:val="28"/>
            <w:szCs w:val="18"/>
          </w:rPr>
          <w:t>/</w:t>
        </w:r>
        <w:proofErr w:type="spellStart"/>
        <w:r w:rsidRPr="00085E90">
          <w:rPr>
            <w:rStyle w:val="a4"/>
            <w:rFonts w:ascii="Times New Roman" w:hAnsi="Times New Roman" w:cs="Times New Roman"/>
            <w:sz w:val="28"/>
            <w:szCs w:val="18"/>
            <w:lang w:val="en-US"/>
          </w:rPr>
          <w:t>mrj</w:t>
        </w:r>
        <w:proofErr w:type="spellEnd"/>
        <w:r w:rsidRPr="00085E90">
          <w:rPr>
            <w:rStyle w:val="a4"/>
            <w:rFonts w:ascii="Times New Roman" w:hAnsi="Times New Roman" w:cs="Times New Roman"/>
            <w:sz w:val="28"/>
            <w:szCs w:val="18"/>
          </w:rPr>
          <w:t>/</w:t>
        </w:r>
        <w:r w:rsidRPr="00085E90">
          <w:rPr>
            <w:rStyle w:val="a4"/>
            <w:rFonts w:ascii="Times New Roman" w:hAnsi="Times New Roman" w:cs="Times New Roman"/>
            <w:sz w:val="28"/>
            <w:szCs w:val="18"/>
            <w:lang w:val="en-US"/>
          </w:rPr>
          <w:t>article</w:t>
        </w:r>
        <w:r w:rsidRPr="00085E90">
          <w:rPr>
            <w:rStyle w:val="a4"/>
            <w:rFonts w:ascii="Times New Roman" w:hAnsi="Times New Roman" w:cs="Times New Roman"/>
            <w:sz w:val="28"/>
            <w:szCs w:val="18"/>
          </w:rPr>
          <w:t>/</w:t>
        </w:r>
        <w:r w:rsidRPr="00085E90">
          <w:rPr>
            <w:rStyle w:val="a4"/>
            <w:rFonts w:ascii="Times New Roman" w:hAnsi="Times New Roman" w:cs="Times New Roman"/>
            <w:sz w:val="28"/>
            <w:szCs w:val="18"/>
            <w:lang w:val="en-US"/>
          </w:rPr>
          <w:t>view</w:t>
        </w:r>
        <w:r w:rsidRPr="00085E90">
          <w:rPr>
            <w:rStyle w:val="a4"/>
            <w:rFonts w:ascii="Times New Roman" w:hAnsi="Times New Roman" w:cs="Times New Roman"/>
            <w:sz w:val="28"/>
            <w:szCs w:val="18"/>
          </w:rPr>
          <w:t>/1888</w:t>
        </w:r>
      </w:hyperlink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085E90">
        <w:rPr>
          <w:rFonts w:ascii="Times New Roman" w:hAnsi="Times New Roman" w:cs="Times New Roman"/>
          <w:sz w:val="28"/>
          <w:szCs w:val="18"/>
        </w:rPr>
        <w:t>(дата обращения: 01.03.2026)</w:t>
      </w:r>
    </w:p>
    <w:p w:rsidR="004648E9" w:rsidRPr="00085E90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395D" w:rsidRPr="00E76A43" w:rsidRDefault="0042395D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Терапевту: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1.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Азимова, Ю. Э. Головная боль напряжения: опыт лечения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миорелаксантом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эперизон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Стезиум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) / Ю. Э. Азимова, М. Л. Кукушкин.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</w:t>
      </w:r>
      <w:r w:rsidRPr="00E76A43">
        <w:rPr>
          <w:rFonts w:ascii="Times New Roman" w:hAnsi="Times New Roman" w:cs="Times New Roman"/>
          <w:iCs/>
          <w:sz w:val="28"/>
          <w:szCs w:val="28"/>
        </w:rPr>
        <w:t>Российский журнал боли.</w:t>
      </w:r>
      <w:r w:rsidRPr="00E76A4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E76A43">
        <w:rPr>
          <w:rFonts w:ascii="Times New Roman" w:hAnsi="Times New Roman" w:cs="Times New Roman"/>
          <w:sz w:val="28"/>
          <w:szCs w:val="28"/>
        </w:rPr>
        <w:t xml:space="preserve">2025. – № 4. – С. 47–53.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37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https://www.mediasphera.ru/issues/Rossiiskii-zhurnal-boli/2025/4/downloads/ru/1221952972025041047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2.</w:t>
      </w:r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Аннадов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А. Терапия как фундамент клинической медицины: современные принципы и подходы / А.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Аннадов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Cognitio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Rerum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. – 2025. – № 11. – С. 102–104.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38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https://elibrary.ru/download/elibrary_83216228_61069619.pdf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3.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Балданова, Д. А. Антифосфолипидный синдром: этиология, патогенез, методы диагностики, лечение / Д. А. Балданова.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РМЖ. – 2025. – № 6. – С. 30–34.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39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https://www.elibrary.ru/download/elibrary_82832777_71573922.pdf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4.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Головачева, В. А. Основополагающие принципы эффективного лечения острой и хронической неспецифической боли в спине / В. А. Головачева, А. А. Головачева.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Клиническая фармакология и терапия. – 2025. – № 4. – С. 14–21.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40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https://clinpharm-journal.ru/files/issues/Clinical-Pharmacology-and-Therapy_2025.4.pdf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5.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Как низкое качество сна может отразиться на психоэмоциональном статусе пациентов разного терапевтического профиля? / Л. В. Путилин, П. Ю. Прохоров, С. А. Нестерова, Д. Ю. Прохоров.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</w:t>
      </w:r>
      <w:r w:rsidRPr="00E76A43">
        <w:rPr>
          <w:rFonts w:ascii="Times New Roman" w:hAnsi="Times New Roman" w:cs="Times New Roman"/>
          <w:iCs/>
          <w:sz w:val="28"/>
          <w:szCs w:val="28"/>
        </w:rPr>
        <w:t>Профилактическая медицина.</w:t>
      </w:r>
      <w:r w:rsidRPr="00E76A4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E76A43">
        <w:rPr>
          <w:rFonts w:ascii="Times New Roman" w:hAnsi="Times New Roman" w:cs="Times New Roman"/>
          <w:sz w:val="28"/>
          <w:szCs w:val="28"/>
        </w:rPr>
        <w:t xml:space="preserve">2026. – № 1. – С. 81–85.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41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https://www.mediasphera.ru/issues/profilakticheskaya-meditsina/2026/1/downloads/ru/1230549482026011081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6.</w:t>
      </w:r>
      <w:r w:rsidRPr="00E76A43">
        <w:rPr>
          <w:rFonts w:ascii="Times New Roman" w:hAnsi="Times New Roman" w:cs="Times New Roman"/>
          <w:sz w:val="28"/>
          <w:szCs w:val="28"/>
        </w:rPr>
        <w:t xml:space="preserve"> Медицинский профиль пациента с нарушением дыхания во сне / М. А.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Будковая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П. М.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Дахадаева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М. И.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Музыкин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и т. д.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Consilium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Medicum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. – 2025. – № 12. – С. 771–775.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42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https://consilium.orscience.ru/2075-1753/article/view/698468/218213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7.</w:t>
      </w:r>
      <w:r w:rsidRPr="00E76A43">
        <w:rPr>
          <w:rFonts w:ascii="Times New Roman" w:hAnsi="Times New Roman" w:cs="Times New Roman"/>
          <w:sz w:val="28"/>
          <w:szCs w:val="28"/>
        </w:rPr>
        <w:t xml:space="preserve"> Рубель, А. Д.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Транскраниальная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электрическая стимуляция в комплексной терапии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постковидного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синдрома / А. Д. Рубель, Л. Н.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Гуменюк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Ю. В. Бобрик.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Вопросы курортологии, физиотерапии и лечебной физической культуры. – 2025. – № 6. – С. 5–12. 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8.</w:t>
      </w:r>
      <w:r w:rsidRPr="00E76A43">
        <w:rPr>
          <w:rFonts w:ascii="Times New Roman" w:hAnsi="Times New Roman" w:cs="Times New Roman"/>
          <w:sz w:val="28"/>
          <w:szCs w:val="28"/>
        </w:rPr>
        <w:t xml:space="preserve"> Хроническая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обструктивная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болезнь легких и </w:t>
      </w:r>
      <w:proofErr w:type="gramStart"/>
      <w:r w:rsidRPr="00E76A43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заболевания: современное состояние проблемы и пути решения / Н. В. Трушенко, Б. Б.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Лавгинова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Е. О.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Маркеева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С. Н. Авдеев.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Терапевтический архив. – 2026. – № 1. – С. 73–80.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 </w:t>
      </w:r>
      <w:hyperlink r:id="rId43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https://ter-arkhiv.ru/0040-3660/article/view/696107/219136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9.</w:t>
      </w:r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М. В. Современная терапия пациентов с сочетанной патологией печени и </w:t>
      </w:r>
      <w:proofErr w:type="gramStart"/>
      <w:r w:rsidRPr="00E76A43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 w:rsidRPr="00E76A43">
        <w:rPr>
          <w:rFonts w:ascii="Times New Roman" w:hAnsi="Times New Roman" w:cs="Times New Roman"/>
          <w:sz w:val="28"/>
          <w:szCs w:val="28"/>
        </w:rPr>
        <w:t xml:space="preserve"> заболеваниями / М.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Лечащий врач. – 2026. – Т. 29, № 1. – С. 40–46.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44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https://elibrary.ru/download/elibrary_88844346_62817819.pdf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A43">
        <w:rPr>
          <w:rFonts w:ascii="Times New Roman" w:hAnsi="Times New Roman" w:cs="Times New Roman"/>
          <w:b/>
          <w:sz w:val="28"/>
          <w:szCs w:val="28"/>
        </w:rPr>
        <w:t>10.</w:t>
      </w:r>
      <w:r w:rsidRPr="00E7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Шуганова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П.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Эндометриоз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 кишечника: когда терапевт становится союзником акушера-гинеколога / П. В.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Шуганова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, И. А. Викторова, Д. И. </w:t>
      </w:r>
      <w:proofErr w:type="spellStart"/>
      <w:r w:rsidRPr="00E76A43">
        <w:rPr>
          <w:rFonts w:ascii="Times New Roman" w:hAnsi="Times New Roman" w:cs="Times New Roman"/>
          <w:sz w:val="28"/>
          <w:szCs w:val="28"/>
        </w:rPr>
        <w:t>Трухан</w:t>
      </w:r>
      <w:proofErr w:type="spellEnd"/>
      <w:r w:rsidRPr="00E76A43">
        <w:rPr>
          <w:rFonts w:ascii="Times New Roman" w:hAnsi="Times New Roman" w:cs="Times New Roman"/>
          <w:sz w:val="28"/>
          <w:szCs w:val="28"/>
        </w:rPr>
        <w:t xml:space="preserve">. – </w:t>
      </w:r>
      <w:r w:rsidRPr="00E76A43">
        <w:rPr>
          <w:rFonts w:ascii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6A4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E76A43">
        <w:rPr>
          <w:rFonts w:ascii="Times New Roman" w:hAnsi="Times New Roman" w:cs="Times New Roman"/>
          <w:sz w:val="28"/>
          <w:szCs w:val="28"/>
        </w:rPr>
        <w:t xml:space="preserve"> // РМЖ. Медицинское обозрение. – 2025. – № 9. – С. 645–649. – </w:t>
      </w:r>
      <w:r w:rsidRPr="00E76A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76A43">
        <w:rPr>
          <w:rFonts w:ascii="Times New Roman" w:hAnsi="Times New Roman" w:cs="Times New Roman"/>
          <w:sz w:val="28"/>
          <w:szCs w:val="28"/>
        </w:rPr>
        <w:t xml:space="preserve">: </w:t>
      </w:r>
      <w:hyperlink r:id="rId45" w:history="1">
        <w:r w:rsidRPr="00E76A43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https://elibrary.ru/download/elibrary_84783226_70359933.pdf</w:t>
        </w:r>
      </w:hyperlink>
      <w:r w:rsidRPr="00E76A43"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4648E9" w:rsidRPr="00E76A43" w:rsidRDefault="004648E9" w:rsidP="00E76A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648E9" w:rsidRPr="00E76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5D"/>
    <w:rsid w:val="00085E90"/>
    <w:rsid w:val="000F1C63"/>
    <w:rsid w:val="003B7F5D"/>
    <w:rsid w:val="0042395D"/>
    <w:rsid w:val="00444062"/>
    <w:rsid w:val="004648E9"/>
    <w:rsid w:val="004B12A4"/>
    <w:rsid w:val="005269E7"/>
    <w:rsid w:val="006B5AA2"/>
    <w:rsid w:val="00A74E67"/>
    <w:rsid w:val="00E3151B"/>
    <w:rsid w:val="00E76A43"/>
    <w:rsid w:val="00EA67F7"/>
    <w:rsid w:val="00F3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8E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648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8E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64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ownload/elibrary_82439397_26549203.pdf" TargetMode="External"/><Relationship Id="rId13" Type="http://schemas.openxmlformats.org/officeDocument/2006/relationships/hyperlink" Target="https://vsp.spr-journal.ru/jour/article/view/3903/1487" TargetMode="External"/><Relationship Id="rId18" Type="http://schemas.openxmlformats.org/officeDocument/2006/relationships/hyperlink" Target="https://elibrary.ru/download/elibrary_88844344_21029946.pdf" TargetMode="External"/><Relationship Id="rId26" Type="http://schemas.openxmlformats.org/officeDocument/2006/relationships/hyperlink" Target="https://atmosphere-ph.ru/modules/Magazines/articles/pulmo/43-56_Bulgakova_PP-4-25.pdf" TargetMode="External"/><Relationship Id="rId39" Type="http://schemas.openxmlformats.org/officeDocument/2006/relationships/hyperlink" Target="https://www.elibrary.ru/download/elibrary_82832777_7157392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ournal.pulmonology.ru/pulm/article/view/4806/3863" TargetMode="External"/><Relationship Id="rId34" Type="http://schemas.openxmlformats.org/officeDocument/2006/relationships/hyperlink" Target="https://mrj.ima-press.net/mrj/article/view/1878/1662" TargetMode="External"/><Relationship Id="rId42" Type="http://schemas.openxmlformats.org/officeDocument/2006/relationships/hyperlink" Target="https://consilium.orscience.ru/2075-1753/article/view/698468/21821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elibrary.ru/download/elibrary_83090195_80508553.pdf" TargetMode="External"/><Relationship Id="rId12" Type="http://schemas.openxmlformats.org/officeDocument/2006/relationships/hyperlink" Target="https://www.elibrary.ru/download/elibrary_80358622_41093728.pdf" TargetMode="External"/><Relationship Id="rId17" Type="http://schemas.openxmlformats.org/officeDocument/2006/relationships/hyperlink" Target="https://elibrary.ru/download/elibrary_88844343_28528115.pdf" TargetMode="External"/><Relationship Id="rId25" Type="http://schemas.openxmlformats.org/officeDocument/2006/relationships/hyperlink" Target="https://atmosphere-ph.ru/modules/Magazines/articles/pulmo/3-12_Terpigorev_PP-4-25.pdf" TargetMode="External"/><Relationship Id="rId33" Type="http://schemas.openxmlformats.org/officeDocument/2006/relationships/hyperlink" Target="https://elibrary.ru/download/elibrary_88807861_47295510.pdf" TargetMode="External"/><Relationship Id="rId38" Type="http://schemas.openxmlformats.org/officeDocument/2006/relationships/hyperlink" Target="https://elibrary.ru/download/elibrary_83216228_61069619.pdf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sp.spr-journal.ru/jour/article/view/3899/1483" TargetMode="External"/><Relationship Id="rId20" Type="http://schemas.openxmlformats.org/officeDocument/2006/relationships/hyperlink" Target="https://journal.pulmonology.ru/pulm/article/view/4748/3857" TargetMode="External"/><Relationship Id="rId29" Type="http://schemas.openxmlformats.org/officeDocument/2006/relationships/hyperlink" Target="https://www.elibrary.ru/download/elibrary_88267334_35838143.pdf" TargetMode="External"/><Relationship Id="rId41" Type="http://schemas.openxmlformats.org/officeDocument/2006/relationships/hyperlink" Target="https://www.mediasphera.ru/issues/profilakticheskaya-meditsina/2026/1/downloads/ru/123054948202601108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dmz.ru/jurnali/menedger-zdravoohranenija/2026/2" TargetMode="External"/><Relationship Id="rId11" Type="http://schemas.openxmlformats.org/officeDocument/2006/relationships/hyperlink" Target="https://www.rfhealth.ru/jour/article/view/2060/646" TargetMode="External"/><Relationship Id="rId24" Type="http://schemas.openxmlformats.org/officeDocument/2006/relationships/hyperlink" Target="https://atmosphere-ph.ru/modules.php?name=Magazines&amp;sop=viewarticle&amp;magid=1&amp;issueid=590&amp;artid=7700" TargetMode="External"/><Relationship Id="rId32" Type="http://schemas.openxmlformats.org/officeDocument/2006/relationships/hyperlink" Target="https://mrj.ima-press.net/mrj/article/view/1877/1661" TargetMode="External"/><Relationship Id="rId37" Type="http://schemas.openxmlformats.org/officeDocument/2006/relationships/hyperlink" Target="https://www.mediasphera.ru/issues/Rossiiskii-zhurnal-boli/2025/4/downloads/ru/1221952972025041047" TargetMode="External"/><Relationship Id="rId40" Type="http://schemas.openxmlformats.org/officeDocument/2006/relationships/hyperlink" Target="https://clinpharm-journal.ru/files/issues/Clinical-Pharmacology-and-Therapy_2025.4.pdf" TargetMode="External"/><Relationship Id="rId45" Type="http://schemas.openxmlformats.org/officeDocument/2006/relationships/hyperlink" Target="https://elibrary.ru/download/elibrary_84783226_70359933.pdf" TargetMode="External"/><Relationship Id="rId5" Type="http://schemas.openxmlformats.org/officeDocument/2006/relationships/hyperlink" Target="https://www.city-healthcare.com/jour/article/view/204/193" TargetMode="External"/><Relationship Id="rId15" Type="http://schemas.openxmlformats.org/officeDocument/2006/relationships/hyperlink" Target="https://elibrary.ru/download/elibrary_88798633_11340005.pdf" TargetMode="External"/><Relationship Id="rId23" Type="http://schemas.openxmlformats.org/officeDocument/2006/relationships/hyperlink" Target="https://atmosphere-ph.ru/modules/Magazines/articles/pulmo/36-42_Nasunova_PP-4-25.pdf" TargetMode="External"/><Relationship Id="rId28" Type="http://schemas.openxmlformats.org/officeDocument/2006/relationships/hyperlink" Target="https://mrj.ima-press.net/mrj/article/view/1904/1688" TargetMode="External"/><Relationship Id="rId36" Type="http://schemas.openxmlformats.org/officeDocument/2006/relationships/hyperlink" Target="https://mrj.ima-press.net/mrj/article/view/1888" TargetMode="External"/><Relationship Id="rId10" Type="http://schemas.openxmlformats.org/officeDocument/2006/relationships/hyperlink" Target="https://www.idmz.ru/jurnali/menedger-zdravoohranenija/2026/2" TargetMode="External"/><Relationship Id="rId19" Type="http://schemas.openxmlformats.org/officeDocument/2006/relationships/hyperlink" Target="https://elibrary.ru/download/elibrary_88953313_52358834.pdf" TargetMode="External"/><Relationship Id="rId31" Type="http://schemas.openxmlformats.org/officeDocument/2006/relationships/hyperlink" Target="https://mrj.ima-press.net/mrj/article/view/1872/1656" TargetMode="External"/><Relationship Id="rId44" Type="http://schemas.openxmlformats.org/officeDocument/2006/relationships/hyperlink" Target="https://elibrary.ru/download/elibrary_88844346_628178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fhealth.ru/jour/article/view/2009/624" TargetMode="External"/><Relationship Id="rId14" Type="http://schemas.openxmlformats.org/officeDocument/2006/relationships/hyperlink" Target="https://elibrary.ru/download/elibrary_88798623_82321298.pdf" TargetMode="External"/><Relationship Id="rId22" Type="http://schemas.openxmlformats.org/officeDocument/2006/relationships/hyperlink" Target="https://journal.pulmonology.ru/pulm/article/view/4831/3862" TargetMode="External"/><Relationship Id="rId27" Type="http://schemas.openxmlformats.org/officeDocument/2006/relationships/hyperlink" Target="https://mrj.ima-press.net/mrj/article/view/1899/1683" TargetMode="External"/><Relationship Id="rId30" Type="http://schemas.openxmlformats.org/officeDocument/2006/relationships/hyperlink" Target="https://mrj.ima-press.net/mrj/article/view/1883/1667" TargetMode="External"/><Relationship Id="rId35" Type="http://schemas.openxmlformats.org/officeDocument/2006/relationships/hyperlink" Target="https://elibrary.ru/download/elibrary_82837849_91209237.pdf" TargetMode="External"/><Relationship Id="rId43" Type="http://schemas.openxmlformats.org/officeDocument/2006/relationships/hyperlink" Target="https://ter-arkhiv.ru/0040-3660/article/view/696107/219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2777</Words>
  <Characters>15829</Characters>
  <Application>Microsoft Office Word</Application>
  <DocSecurity>0</DocSecurity>
  <Lines>131</Lines>
  <Paragraphs>37</Paragraphs>
  <ScaleCrop>false</ScaleCrop>
  <Company/>
  <LinksUpToDate>false</LinksUpToDate>
  <CharactersWithSpaces>18569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Библиограф</dc:creator>
  <cp:keywords/>
  <dc:description/>
  <cp:lastModifiedBy>Андреева Любовь Александровна</cp:lastModifiedBy>
  <cp:revision>13</cp:revision>
  <dcterms:created xsi:type="dcterms:W3CDTF">2026-03-11T07:41:00Z</dcterms:created>
  <dcterms:modified xsi:type="dcterms:W3CDTF">2026-03-16T05:48:00Z</dcterms:modified>
</cp:coreProperties>
</file>